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D9F" w:rsidRPr="00CC7B56" w:rsidRDefault="00294D9F" w:rsidP="00294D9F">
      <w:pPr>
        <w:spacing w:line="280" w:lineRule="exact"/>
        <w:jc w:val="center"/>
        <w:rPr>
          <w:rFonts w:ascii="Arial" w:hAnsi="Arial" w:cs="Arial"/>
          <w:b/>
          <w:color w:val="000000"/>
          <w:sz w:val="28"/>
          <w:szCs w:val="28"/>
        </w:rPr>
      </w:pPr>
      <w:proofErr w:type="gramStart"/>
      <w:r w:rsidRPr="00CC7B56">
        <w:rPr>
          <w:rFonts w:ascii="Arial" w:hAnsi="Arial" w:cs="Arial" w:hint="eastAsia"/>
          <w:b/>
          <w:color w:val="000000"/>
          <w:sz w:val="28"/>
          <w:szCs w:val="28"/>
        </w:rPr>
        <w:t>达钱</w:t>
      </w:r>
      <w:proofErr w:type="gramEnd"/>
      <w:r w:rsidRPr="00CC7B56">
        <w:rPr>
          <w:rFonts w:ascii="Arial" w:hAnsi="Arial" w:cs="Arial"/>
          <w:b/>
          <w:color w:val="000000"/>
          <w:sz w:val="28"/>
          <w:szCs w:val="28"/>
        </w:rPr>
        <w:t>/</w:t>
      </w:r>
      <w:proofErr w:type="spellStart"/>
      <w:r w:rsidRPr="00CC7B56">
        <w:rPr>
          <w:rFonts w:ascii="Arial" w:hAnsi="Arial" w:cs="Arial"/>
          <w:b/>
          <w:color w:val="000000"/>
          <w:sz w:val="28"/>
          <w:szCs w:val="28"/>
        </w:rPr>
        <w:t>MultiCharts</w:t>
      </w:r>
      <w:proofErr w:type="spellEnd"/>
      <w:r w:rsidRPr="00CC7B56">
        <w:rPr>
          <w:rFonts w:ascii="Arial" w:hAnsi="Arial" w:cs="Arial" w:hint="eastAsia"/>
          <w:b/>
          <w:color w:val="000000"/>
          <w:sz w:val="28"/>
          <w:szCs w:val="28"/>
        </w:rPr>
        <w:t>中国版</w:t>
      </w:r>
      <w:r w:rsidRPr="00CC7B56">
        <w:rPr>
          <w:rFonts w:ascii="Arial" w:hAnsi="Arial" w:cs="Arial"/>
          <w:b/>
          <w:color w:val="000000"/>
          <w:sz w:val="28"/>
          <w:szCs w:val="28"/>
        </w:rPr>
        <w:t>/</w:t>
      </w:r>
      <w:r>
        <w:rPr>
          <w:rFonts w:ascii="Arial" w:hAnsi="Arial" w:cs="Arial" w:hint="eastAsia"/>
          <w:b/>
          <w:color w:val="000000"/>
          <w:sz w:val="28"/>
          <w:szCs w:val="28"/>
        </w:rPr>
        <w:t>达钱好教益</w:t>
      </w:r>
      <w:r w:rsidRPr="00CC7B56">
        <w:rPr>
          <w:rFonts w:ascii="Arial" w:hAnsi="Arial" w:cs="Arial" w:hint="eastAsia"/>
          <w:b/>
          <w:color w:val="000000"/>
          <w:sz w:val="28"/>
          <w:szCs w:val="28"/>
        </w:rPr>
        <w:t>软件使用</w:t>
      </w:r>
      <w:r w:rsidRPr="00CC7B56">
        <w:rPr>
          <w:rFonts w:ascii="Arial" w:hAnsi="Arial" w:cs="Arial"/>
          <w:b/>
          <w:color w:val="000000"/>
          <w:sz w:val="28"/>
          <w:szCs w:val="28"/>
        </w:rPr>
        <w:t>/</w:t>
      </w:r>
      <w:r w:rsidRPr="00CC7B56">
        <w:rPr>
          <w:rFonts w:ascii="Arial" w:hAnsi="Arial" w:cs="Arial" w:hint="eastAsia"/>
          <w:b/>
          <w:color w:val="000000"/>
          <w:sz w:val="28"/>
          <w:szCs w:val="28"/>
        </w:rPr>
        <w:t>销户申请表</w:t>
      </w:r>
    </w:p>
    <w:p w:rsidR="00294D9F" w:rsidRPr="00307886" w:rsidRDefault="00294D9F" w:rsidP="00294D9F">
      <w:pPr>
        <w:spacing w:line="280" w:lineRule="exact"/>
        <w:rPr>
          <w:rFonts w:ascii="Arial" w:eastAsia="PMingLiU" w:hAnsi="Arial" w:cs="Arial"/>
          <w:b/>
          <w:bCs/>
          <w:color w:val="D9D9D9"/>
          <w:sz w:val="16"/>
          <w:szCs w:val="16"/>
          <w:lang w:eastAsia="zh-TW"/>
        </w:rPr>
      </w:pPr>
      <w:r w:rsidRPr="00CC7B56">
        <w:rPr>
          <w:rFonts w:ascii="Arial" w:hAnsi="Arial" w:cs="Arial" w:hint="eastAsia"/>
          <w:b/>
          <w:bCs/>
          <w:color w:val="000000"/>
          <w:sz w:val="22"/>
        </w:rPr>
        <w:t>﹡必填字段</w:t>
      </w:r>
      <w:proofErr w:type="gramStart"/>
      <w:r w:rsidRPr="000C0B1C">
        <w:rPr>
          <w:rFonts w:ascii="PMingLiU" w:hAnsi="PMingLiU" w:cs="Arial" w:hint="eastAsia"/>
          <w:b/>
          <w:bCs/>
          <w:color w:val="000000"/>
          <w:sz w:val="22"/>
        </w:rPr>
        <w:t xml:space="preserve">　　　　　　　　　　　　　　　　　　　　　　　　　　　　　　　　　　　　　　　</w:t>
      </w:r>
      <w:proofErr w:type="gramEnd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113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8"/>
        <w:gridCol w:w="3006"/>
        <w:gridCol w:w="1302"/>
        <w:gridCol w:w="4622"/>
      </w:tblGrid>
      <w:tr w:rsidR="00294D9F" w:rsidRPr="00CC7B56" w:rsidTr="00A906B8">
        <w:trPr>
          <w:trHeight w:val="170"/>
        </w:trPr>
        <w:tc>
          <w:tcPr>
            <w:tcW w:w="1848" w:type="dxa"/>
          </w:tcPr>
          <w:p w:rsidR="00294D9F" w:rsidRPr="00CC7B56" w:rsidRDefault="00294D9F" w:rsidP="00A906B8">
            <w:pPr>
              <w:spacing w:line="280" w:lineRule="exac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﹡客户姓名</w:t>
            </w:r>
          </w:p>
        </w:tc>
        <w:tc>
          <w:tcPr>
            <w:tcW w:w="3006" w:type="dxa"/>
          </w:tcPr>
          <w:p w:rsidR="00294D9F" w:rsidRPr="00CC7B56" w:rsidRDefault="00294D9F" w:rsidP="00A906B8">
            <w:pPr>
              <w:spacing w:line="280" w:lineRule="exac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302" w:type="dxa"/>
          </w:tcPr>
          <w:p w:rsidR="00294D9F" w:rsidRPr="00CC7B56" w:rsidRDefault="00294D9F" w:rsidP="00A906B8">
            <w:pPr>
              <w:spacing w:line="280" w:lineRule="exact"/>
              <w:rPr>
                <w:rFonts w:ascii="Arial" w:hAnsi="Arial" w:cs="Arial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﹡</w:t>
            </w:r>
            <w:r w:rsidRPr="00CC7B56">
              <w:rPr>
                <w:rFonts w:ascii="Arial" w:hAnsi="Arial" w:cs="Arial" w:hint="eastAsia"/>
                <w:b/>
                <w:color w:val="000000"/>
                <w:sz w:val="22"/>
              </w:rPr>
              <w:t>资金账号</w:t>
            </w:r>
          </w:p>
        </w:tc>
        <w:tc>
          <w:tcPr>
            <w:tcW w:w="4622" w:type="dxa"/>
          </w:tcPr>
          <w:p w:rsidR="00294D9F" w:rsidRPr="00CC7B56" w:rsidRDefault="00294D9F" w:rsidP="00A906B8">
            <w:pPr>
              <w:spacing w:line="280" w:lineRule="exact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294D9F" w:rsidRPr="00CC7B56" w:rsidTr="00A906B8">
        <w:trPr>
          <w:trHeight w:val="257"/>
        </w:trPr>
        <w:tc>
          <w:tcPr>
            <w:tcW w:w="1848" w:type="dxa"/>
          </w:tcPr>
          <w:p w:rsidR="00294D9F" w:rsidRPr="00CC7B56" w:rsidRDefault="00294D9F" w:rsidP="00A906B8">
            <w:pPr>
              <w:spacing w:line="280" w:lineRule="exac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﹡联系电话</w:t>
            </w:r>
            <w:r w:rsidRPr="00CC7B56">
              <w:rPr>
                <w:rFonts w:ascii="Arial" w:hAnsi="Arial" w:cs="Arial"/>
                <w:b/>
                <w:bCs/>
                <w:color w:val="000000"/>
                <w:sz w:val="22"/>
              </w:rPr>
              <w:t>/</w:t>
            </w: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邮箱</w:t>
            </w:r>
          </w:p>
        </w:tc>
        <w:tc>
          <w:tcPr>
            <w:tcW w:w="8930" w:type="dxa"/>
            <w:gridSpan w:val="3"/>
          </w:tcPr>
          <w:p w:rsidR="00294D9F" w:rsidRPr="00CC7B56" w:rsidRDefault="00294D9F" w:rsidP="00A906B8">
            <w:pPr>
              <w:spacing w:line="280" w:lineRule="exact"/>
              <w:rPr>
                <w:rFonts w:ascii="Arial" w:hAnsi="Arial" w:cs="Arial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color w:val="000000"/>
                <w:sz w:val="22"/>
              </w:rPr>
              <w:t>电话：</w:t>
            </w:r>
            <w:r w:rsidRPr="00CC7B56">
              <w:rPr>
                <w:rFonts w:ascii="Arial" w:hAnsi="Arial" w:cs="Arial"/>
                <w:color w:val="000000"/>
                <w:sz w:val="22"/>
                <w:u w:val="single"/>
              </w:rPr>
              <w:t xml:space="preserve">                    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邮箱：</w:t>
            </w:r>
            <w:r w:rsidRPr="00CC7B56">
              <w:rPr>
                <w:rFonts w:ascii="Arial" w:hAnsi="Arial" w:cs="Arial"/>
                <w:color w:val="000000"/>
                <w:sz w:val="22"/>
                <w:u w:val="single"/>
              </w:rPr>
              <w:t xml:space="preserve">                              </w:t>
            </w:r>
            <w:r w:rsidRPr="00CC7B56">
              <w:rPr>
                <w:rFonts w:ascii="Arial" w:hAnsi="Arial" w:cs="Arial"/>
                <w:color w:val="000000"/>
                <w:sz w:val="22"/>
              </w:rPr>
              <w:t>(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寄发软件使用密码</w:t>
            </w:r>
            <w:r w:rsidRPr="00CC7B56">
              <w:rPr>
                <w:rFonts w:ascii="Arial" w:hAnsi="Arial" w:cs="Arial"/>
                <w:color w:val="000000"/>
                <w:sz w:val="22"/>
              </w:rPr>
              <w:t>)</w:t>
            </w:r>
          </w:p>
        </w:tc>
      </w:tr>
      <w:tr w:rsidR="00294D9F" w:rsidRPr="00CC7B56" w:rsidTr="00A906B8">
        <w:trPr>
          <w:trHeight w:val="257"/>
        </w:trPr>
        <w:tc>
          <w:tcPr>
            <w:tcW w:w="1848" w:type="dxa"/>
          </w:tcPr>
          <w:p w:rsidR="00294D9F" w:rsidRPr="00CC7B56" w:rsidRDefault="00294D9F" w:rsidP="00A906B8">
            <w:pPr>
              <w:spacing w:line="280" w:lineRule="exact"/>
              <w:rPr>
                <w:rFonts w:ascii="宋体" w:hAnsi="宋体" w:cs="Arial"/>
                <w:b/>
                <w:bCs/>
                <w:color w:val="000000"/>
                <w:sz w:val="22"/>
              </w:rPr>
            </w:pPr>
            <w:r w:rsidRPr="00CC7B56">
              <w:rPr>
                <w:rFonts w:ascii="宋体" w:hAnsi="宋体" w:cs="Arial" w:hint="eastAsia"/>
                <w:b/>
                <w:bCs/>
                <w:color w:val="000000"/>
                <w:sz w:val="22"/>
              </w:rPr>
              <w:t>﹡开通地点</w:t>
            </w:r>
          </w:p>
        </w:tc>
        <w:tc>
          <w:tcPr>
            <w:tcW w:w="8930" w:type="dxa"/>
            <w:gridSpan w:val="3"/>
          </w:tcPr>
          <w:p w:rsidR="00294D9F" w:rsidRPr="00CC7B56" w:rsidRDefault="00294D9F" w:rsidP="00A906B8">
            <w:pPr>
              <w:spacing w:line="280" w:lineRule="exact"/>
              <w:rPr>
                <w:rFonts w:ascii="宋体" w:hAnsi="宋体" w:cs="Arial"/>
                <w:color w:val="000000"/>
                <w:sz w:val="22"/>
              </w:rPr>
            </w:pPr>
            <w:r w:rsidRPr="00CC7B56">
              <w:rPr>
                <w:rFonts w:ascii="宋体" w:hAnsi="宋体" w:cs="Arial"/>
                <w:color w:val="000000"/>
                <w:sz w:val="22"/>
                <w:u w:val="single"/>
              </w:rPr>
              <w:t xml:space="preserve">                </w:t>
            </w:r>
            <w:r w:rsidRPr="00CC7B56">
              <w:rPr>
                <w:rFonts w:ascii="宋体" w:hAnsi="宋体" w:cs="Arial" w:hint="eastAsia"/>
                <w:color w:val="000000"/>
                <w:sz w:val="22"/>
              </w:rPr>
              <w:t>营业部</w:t>
            </w:r>
          </w:p>
        </w:tc>
      </w:tr>
    </w:tbl>
    <w:p w:rsidR="00294D9F" w:rsidRPr="00CC7B56" w:rsidRDefault="00294D9F" w:rsidP="00294D9F">
      <w:pPr>
        <w:spacing w:line="280" w:lineRule="exact"/>
        <w:rPr>
          <w:rFonts w:ascii="Arial" w:hAnsi="Arial" w:cs="Arial"/>
          <w:b/>
          <w:bCs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113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8"/>
        <w:gridCol w:w="8930"/>
      </w:tblGrid>
      <w:tr w:rsidR="00294D9F" w:rsidRPr="00CC7B56" w:rsidTr="00A906B8">
        <w:trPr>
          <w:trHeight w:val="244"/>
        </w:trPr>
        <w:tc>
          <w:tcPr>
            <w:tcW w:w="1077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4D9F" w:rsidRPr="00CC7B56" w:rsidRDefault="00294D9F" w:rsidP="00A906B8">
            <w:pPr>
              <w:spacing w:line="280" w:lineRule="exact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软件使用申请</w:t>
            </w:r>
          </w:p>
        </w:tc>
      </w:tr>
      <w:tr w:rsidR="00294D9F" w:rsidRPr="00CC7B56" w:rsidTr="00A906B8">
        <w:trPr>
          <w:trHeight w:val="1418"/>
        </w:trPr>
        <w:tc>
          <w:tcPr>
            <w:tcW w:w="18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94D9F" w:rsidRPr="005E5BFE" w:rsidRDefault="00294D9F" w:rsidP="00A906B8">
            <w:pPr>
              <w:spacing w:line="280" w:lineRule="exac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5E5BFE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﹡软件账户</w:t>
            </w:r>
          </w:p>
        </w:tc>
        <w:tc>
          <w:tcPr>
            <w:tcW w:w="8930" w:type="dxa"/>
            <w:tcBorders>
              <w:top w:val="single" w:sz="12" w:space="0" w:color="auto"/>
              <w:right w:val="single" w:sz="12" w:space="0" w:color="auto"/>
            </w:tcBorders>
          </w:tcPr>
          <w:p w:rsidR="00294D9F" w:rsidRDefault="00294D9F" w:rsidP="00294D9F">
            <w:pPr>
              <w:pStyle w:val="ListParagraph"/>
              <w:tabs>
                <w:tab w:val="left" w:pos="0"/>
                <w:tab w:val="left" w:pos="440"/>
                <w:tab w:val="left" w:pos="1080"/>
                <w:tab w:val="left" w:pos="1519"/>
                <w:tab w:val="left" w:pos="19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spacing w:line="280" w:lineRule="exact"/>
              <w:ind w:leftChars="20" w:left="42" w:rightChars="20" w:right="42" w:firstLineChars="0"/>
              <w:rPr>
                <w:rFonts w:ascii="Arial" w:hAnsi="Arial" w:cs="Arial" w:hint="eastAsia"/>
                <w:bCs/>
                <w:color w:val="000000"/>
                <w:sz w:val="22"/>
              </w:rPr>
            </w:pP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□申请使用</w:t>
            </w:r>
            <w:proofErr w:type="gramStart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达钱系列</w:t>
            </w:r>
            <w:proofErr w:type="gramEnd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软件（</w:t>
            </w:r>
            <w:proofErr w:type="gramStart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达钱</w:t>
            </w:r>
            <w:proofErr w:type="gramEnd"/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3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、达钱好教益软件及</w:t>
            </w:r>
            <w:proofErr w:type="spellStart"/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MultiCharts</w:t>
            </w:r>
            <w:proofErr w:type="spellEnd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中国版）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 xml:space="preserve">   </w:t>
            </w:r>
          </w:p>
          <w:p w:rsidR="00294D9F" w:rsidRPr="007A1F74" w:rsidRDefault="00294D9F" w:rsidP="00294D9F">
            <w:pPr>
              <w:pStyle w:val="ListParagraph"/>
              <w:tabs>
                <w:tab w:val="left" w:pos="0"/>
                <w:tab w:val="left" w:pos="440"/>
                <w:tab w:val="left" w:pos="1080"/>
                <w:tab w:val="left" w:pos="1519"/>
                <w:tab w:val="left" w:pos="19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spacing w:line="280" w:lineRule="exact"/>
              <w:ind w:leftChars="70" w:left="697" w:rightChars="20" w:right="42" w:hangingChars="250" w:hanging="550"/>
              <w:jc w:val="left"/>
              <w:rPr>
                <w:rFonts w:ascii="Arial" w:hAnsi="Arial" w:cs="Arial" w:hint="eastAsia"/>
                <w:bCs/>
                <w:color w:val="000000"/>
                <w:sz w:val="22"/>
              </w:rPr>
            </w:pP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 xml:space="preserve">     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已有</w:t>
            </w:r>
            <w:proofErr w:type="gramStart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达钱软件</w:t>
            </w:r>
            <w:proofErr w:type="gramEnd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账户，用户名为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___________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 xml:space="preserve">                                    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尚无</w:t>
            </w:r>
            <w:proofErr w:type="gramStart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达钱软件</w:t>
            </w:r>
            <w:proofErr w:type="gramEnd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账户，客户自定义用户名为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_____________</w:t>
            </w:r>
          </w:p>
          <w:p w:rsidR="00294D9F" w:rsidRPr="007A1F74" w:rsidRDefault="00294D9F" w:rsidP="00294D9F">
            <w:pPr>
              <w:pStyle w:val="ListParagraph"/>
              <w:tabs>
                <w:tab w:val="left" w:pos="0"/>
                <w:tab w:val="left" w:pos="440"/>
                <w:tab w:val="left" w:pos="1080"/>
                <w:tab w:val="left" w:pos="1519"/>
                <w:tab w:val="left" w:pos="19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spacing w:line="280" w:lineRule="exact"/>
              <w:ind w:leftChars="20" w:left="42" w:rightChars="20" w:right="42" w:firstLineChars="0"/>
              <w:rPr>
                <w:rFonts w:ascii="Arial" w:hAnsi="Arial" w:cs="Arial" w:hint="eastAsia"/>
                <w:bCs/>
                <w:color w:val="000000"/>
                <w:sz w:val="22"/>
              </w:rPr>
            </w:pP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特别声明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: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本人签署本申请表时同意委托华西期货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有限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责任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公司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代扣本项软件服务费，并由华西期货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有限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责任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公司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将其向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艾扬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软件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(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上海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)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有限公司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支付。技术服务费按交易所手续费标准的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20%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收取（自开通之日</w:t>
            </w:r>
            <w:proofErr w:type="gramStart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起至销户</w:t>
            </w:r>
            <w:proofErr w:type="gramEnd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之日，无论用户是否通过本软件下单，以及是否部分通过本软件下单，对已经申请使用</w:t>
            </w:r>
            <w:proofErr w:type="gramStart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达钱软件</w:t>
            </w:r>
            <w:proofErr w:type="gramEnd"/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的客户开始计算该账户全部交易量的软件服务费）。本人同意委托华西期货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有限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责任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公司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每月向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艾扬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软件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(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上海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)</w:t>
            </w:r>
            <w:r w:rsidRPr="007A1F74">
              <w:rPr>
                <w:rFonts w:ascii="Arial" w:hAnsi="Arial" w:cs="Arial"/>
                <w:bCs/>
                <w:color w:val="000000"/>
                <w:sz w:val="22"/>
              </w:rPr>
              <w:t>有限公司</w:t>
            </w:r>
            <w:r w:rsidRPr="007A1F74">
              <w:rPr>
                <w:rFonts w:ascii="Arial" w:hAnsi="Arial" w:cs="Arial" w:hint="eastAsia"/>
                <w:bCs/>
                <w:color w:val="000000"/>
                <w:sz w:val="22"/>
              </w:rPr>
              <w:t>提供本人的软件服务费账单。</w:t>
            </w:r>
          </w:p>
        </w:tc>
      </w:tr>
      <w:tr w:rsidR="00294D9F" w:rsidRPr="00CC7B56" w:rsidTr="00A906B8">
        <w:trPr>
          <w:trHeight w:val="3341"/>
        </w:trPr>
        <w:tc>
          <w:tcPr>
            <w:tcW w:w="18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94D9F" w:rsidRPr="00CC7B56" w:rsidRDefault="00294D9F" w:rsidP="00A906B8">
            <w:pPr>
              <w:spacing w:line="280" w:lineRule="exac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﹡业务说明</w:t>
            </w:r>
          </w:p>
        </w:tc>
        <w:tc>
          <w:tcPr>
            <w:tcW w:w="8930" w:type="dxa"/>
            <w:tcBorders>
              <w:bottom w:val="single" w:sz="12" w:space="0" w:color="auto"/>
              <w:right w:val="single" w:sz="12" w:space="0" w:color="auto"/>
            </w:tcBorders>
          </w:tcPr>
          <w:p w:rsidR="00294D9F" w:rsidRPr="00CC7B56" w:rsidRDefault="00294D9F" w:rsidP="00294D9F">
            <w:pPr>
              <w:pStyle w:val="ListParagraph"/>
              <w:tabs>
                <w:tab w:val="left" w:pos="0"/>
                <w:tab w:val="left" w:pos="440"/>
                <w:tab w:val="left" w:pos="1080"/>
                <w:tab w:val="left" w:pos="1519"/>
                <w:tab w:val="left" w:pos="19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spacing w:line="280" w:lineRule="exact"/>
              <w:ind w:leftChars="20" w:left="42" w:rightChars="20" w:right="42" w:firstLineChars="0"/>
              <w:rPr>
                <w:rFonts w:ascii="Arial" w:eastAsia="PMingLiU" w:hAnsi="Arial" w:cs="Arial"/>
                <w:bCs/>
                <w:color w:val="000000"/>
                <w:kern w:val="0"/>
                <w:sz w:val="22"/>
              </w:rPr>
            </w:pPr>
            <w:proofErr w:type="gramStart"/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达钱软件</w:t>
            </w:r>
            <w:proofErr w:type="gramEnd"/>
            <w:r w:rsidRPr="00CC7B56">
              <w:rPr>
                <w:rFonts w:ascii="PMingLiU" w:hAnsi="PMingLiU" w:cs="Arial" w:hint="eastAsia"/>
                <w:bCs/>
                <w:color w:val="000000"/>
                <w:sz w:val="22"/>
              </w:rPr>
              <w:t>、</w:t>
            </w:r>
            <w:proofErr w:type="spellStart"/>
            <w:r w:rsidRPr="009F5338">
              <w:rPr>
                <w:rFonts w:ascii="Arial" w:hAnsi="Arial" w:cs="Arial"/>
                <w:bCs/>
                <w:color w:val="000000"/>
                <w:sz w:val="22"/>
              </w:rPr>
              <w:t>MultiCharts</w:t>
            </w:r>
            <w:proofErr w:type="spellEnd"/>
            <w:r w:rsidRPr="00CC7B56">
              <w:rPr>
                <w:rFonts w:ascii="PMingLiU" w:hAnsi="PMingLiU" w:cs="Arial" w:hint="eastAsia"/>
                <w:bCs/>
                <w:color w:val="000000"/>
                <w:sz w:val="22"/>
              </w:rPr>
              <w:t>中国版以及</w:t>
            </w:r>
            <w:r>
              <w:rPr>
                <w:rFonts w:ascii="PMingLiU" w:hAnsi="PMingLiU" w:cs="Arial" w:hint="eastAsia"/>
                <w:bCs/>
                <w:color w:val="000000"/>
                <w:sz w:val="22"/>
              </w:rPr>
              <w:t>达钱好教益</w:t>
            </w:r>
            <w:r w:rsidRPr="00CC7B56">
              <w:rPr>
                <w:rFonts w:ascii="PMingLiU" w:hAnsi="PMingLiU" w:cs="Arial" w:hint="eastAsia"/>
                <w:bCs/>
                <w:color w:val="000000"/>
                <w:sz w:val="22"/>
              </w:rPr>
              <w:t>软件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是由艾扬软件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提供</w:t>
            </w:r>
            <w:proofErr w:type="gramStart"/>
            <w:r w:rsidRPr="00CC7B56">
              <w:rPr>
                <w:rFonts w:ascii="Arial" w:hAnsi="Arial" w:cs="Arial" w:hint="eastAsia"/>
                <w:color w:val="000000"/>
                <w:sz w:val="22"/>
              </w:rPr>
              <w:t>予期</w:t>
            </w:r>
            <w:proofErr w:type="gramEnd"/>
            <w:r w:rsidRPr="00CC7B56">
              <w:rPr>
                <w:rFonts w:ascii="Arial" w:hAnsi="Arial" w:cs="Arial" w:hint="eastAsia"/>
                <w:color w:val="000000"/>
                <w:sz w:val="22"/>
              </w:rPr>
              <w:t>货商，并由期货商提供给其客户使用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的交易软件。</w:t>
            </w:r>
          </w:p>
          <w:p w:rsidR="00294D9F" w:rsidRPr="00CC7B56" w:rsidRDefault="00294D9F" w:rsidP="00A906B8">
            <w:pPr>
              <w:pStyle w:val="ListParagraph"/>
              <w:tabs>
                <w:tab w:val="left" w:pos="0"/>
                <w:tab w:val="left" w:pos="440"/>
                <w:tab w:val="left" w:pos="1080"/>
                <w:tab w:val="left" w:pos="1519"/>
                <w:tab w:val="left" w:pos="19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spacing w:line="280" w:lineRule="exact"/>
              <w:ind w:right="360" w:firstLineChars="0"/>
              <w:rPr>
                <w:rFonts w:ascii="Arial" w:hAnsi="Arial" w:cs="Arial"/>
                <w:bCs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该交易系统和原下单系统可能会因为多交易通路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通讯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交易模式选择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交易时间设置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隔夜交易等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导致账户资金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持仓等显示不同步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所有最终结果都以期货公司发出的客户结算单为准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.</w:t>
            </w:r>
          </w:p>
          <w:p w:rsidR="00294D9F" w:rsidRPr="00CC7B56" w:rsidRDefault="00294D9F" w:rsidP="00A906B8">
            <w:pPr>
              <w:pStyle w:val="ListParagraph"/>
              <w:tabs>
                <w:tab w:val="left" w:pos="0"/>
                <w:tab w:val="left" w:pos="440"/>
                <w:tab w:val="left" w:pos="1080"/>
                <w:tab w:val="left" w:pos="1519"/>
                <w:tab w:val="left" w:pos="19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spacing w:line="280" w:lineRule="exact"/>
              <w:ind w:right="360" w:firstLineChars="0"/>
              <w:rPr>
                <w:rFonts w:ascii="Arial" w:hAnsi="Arial" w:cs="Arial"/>
                <w:bCs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该交易系统提供的若干交易指令的类型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交易插件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和交易功能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等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用户应详细了解运行机制以后方可以使用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,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由此形成的交易结果均由用户自行承担</w:t>
            </w:r>
            <w:r w:rsidRPr="00CC7B56">
              <w:rPr>
                <w:rFonts w:ascii="Arial" w:hAnsi="Arial" w:cs="Arial"/>
                <w:bCs/>
                <w:color w:val="000000"/>
                <w:sz w:val="22"/>
              </w:rPr>
              <w:t>.</w:t>
            </w:r>
          </w:p>
          <w:p w:rsidR="00294D9F" w:rsidRPr="00CC7B56" w:rsidRDefault="00294D9F" w:rsidP="00A906B8">
            <w:pPr>
              <w:pStyle w:val="ListParagraph"/>
              <w:tabs>
                <w:tab w:val="left" w:pos="0"/>
                <w:tab w:val="left" w:pos="439"/>
                <w:tab w:val="left" w:pos="1080"/>
                <w:tab w:val="left" w:pos="1519"/>
                <w:tab w:val="left" w:pos="19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spacing w:line="280" w:lineRule="exact"/>
              <w:ind w:right="360" w:firstLineChars="0"/>
              <w:rPr>
                <w:rFonts w:ascii="Arial" w:eastAsia="PMingLiU" w:hAnsi="Arial" w:cs="Arial"/>
                <w:bCs/>
                <w:color w:val="000000"/>
                <w:kern w:val="0"/>
                <w:sz w:val="22"/>
              </w:rPr>
            </w:pPr>
            <w:r w:rsidRPr="00CC7B56">
              <w:rPr>
                <w:rFonts w:ascii="Arial" w:hAnsi="Arial" w:cs="Arial" w:hint="eastAsia"/>
                <w:bCs/>
                <w:color w:val="000000"/>
                <w:kern w:val="0"/>
                <w:sz w:val="22"/>
              </w:rPr>
              <w:t>艾扬软件公司不提供任何明确的或暗示的担保、保证或条件，用户须自行承担使用该软件</w:t>
            </w:r>
            <w:r w:rsidRPr="00CC7B56">
              <w:rPr>
                <w:rFonts w:ascii="Arial" w:hAnsi="Arial" w:cs="Arial"/>
                <w:bCs/>
                <w:color w:val="000000"/>
                <w:kern w:val="0"/>
                <w:sz w:val="22"/>
              </w:rPr>
              <w:t>/</w:t>
            </w:r>
            <w:r w:rsidRPr="00CC7B56">
              <w:rPr>
                <w:rFonts w:ascii="Arial" w:hAnsi="Arial" w:cs="Arial" w:hint="eastAsia"/>
                <w:bCs/>
                <w:color w:val="000000"/>
                <w:kern w:val="0"/>
                <w:sz w:val="22"/>
              </w:rPr>
              <w:t>服务的风险。此</w:t>
            </w: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策略交易系统</w:t>
            </w:r>
            <w:r w:rsidRPr="00CC7B56">
              <w:rPr>
                <w:rFonts w:ascii="Arial" w:hAnsi="Arial" w:cs="Arial" w:hint="eastAsia"/>
                <w:bCs/>
                <w:color w:val="000000"/>
                <w:kern w:val="0"/>
                <w:sz w:val="22"/>
              </w:rPr>
              <w:t>不保证软件不间断或无误差的运行，也不对通过软件</w:t>
            </w:r>
            <w:r w:rsidRPr="00CC7B56">
              <w:rPr>
                <w:rFonts w:ascii="Arial" w:hAnsi="Arial" w:cs="Arial"/>
                <w:bCs/>
                <w:color w:val="000000"/>
                <w:kern w:val="0"/>
                <w:sz w:val="22"/>
              </w:rPr>
              <w:t>/</w:t>
            </w:r>
            <w:r w:rsidRPr="00CC7B56">
              <w:rPr>
                <w:rFonts w:ascii="Arial" w:hAnsi="Arial" w:cs="Arial" w:hint="eastAsia"/>
                <w:bCs/>
                <w:color w:val="000000"/>
                <w:kern w:val="0"/>
                <w:sz w:val="22"/>
              </w:rPr>
              <w:t>服务获得的任何结果作保证。对于因使用或无法使用本软件引起直接或间接的任何收益损失、利润或数据损失，或者对于特殊的、间接的、后果性的、偶发的或惩罚性的损害赔偿，用户均须自行承担。</w:t>
            </w:r>
          </w:p>
          <w:p w:rsidR="00294D9F" w:rsidRPr="00CC7B56" w:rsidRDefault="00294D9F" w:rsidP="00A906B8">
            <w:pPr>
              <w:pStyle w:val="ListParagraph"/>
              <w:tabs>
                <w:tab w:val="left" w:pos="0"/>
                <w:tab w:val="left" w:pos="439"/>
                <w:tab w:val="left" w:pos="1080"/>
                <w:tab w:val="left" w:pos="1519"/>
                <w:tab w:val="left" w:pos="19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spacing w:line="280" w:lineRule="exact"/>
              <w:ind w:right="360" w:firstLineChars="0"/>
              <w:rPr>
                <w:rFonts w:ascii="Arial" w:hAnsi="Arial" w:cs="Arial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color w:val="000000"/>
                <w:sz w:val="22"/>
              </w:rPr>
              <w:t>艾扬软件</w:t>
            </w:r>
            <w:r w:rsidRPr="00CC7B56">
              <w:rPr>
                <w:rFonts w:ascii="Arial" w:hAnsi="Arial" w:cs="Arial" w:hint="eastAsia"/>
                <w:bCs/>
                <w:color w:val="000000"/>
                <w:kern w:val="0"/>
                <w:sz w:val="22"/>
              </w:rPr>
              <w:t>公司保留可以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调整软件功能权利，并依</w:t>
            </w:r>
            <w:hyperlink r:id="rId7" w:history="1">
              <w:r w:rsidRPr="00CC7B56">
                <w:rPr>
                  <w:rStyle w:val="a5"/>
                  <w:rFonts w:ascii="Arial" w:hAnsi="Arial" w:cs="Arial"/>
                  <w:color w:val="000000"/>
                  <w:sz w:val="22"/>
                </w:rPr>
                <w:t>www.touchance.cn</w:t>
              </w:r>
            </w:hyperlink>
            <w:r w:rsidRPr="00CC7B56">
              <w:rPr>
                <w:rFonts w:ascii="Arial" w:hAnsi="Arial" w:cs="Arial" w:hint="eastAsia"/>
                <w:color w:val="000000"/>
                <w:sz w:val="22"/>
              </w:rPr>
              <w:t>上公告为依据。</w:t>
            </w:r>
          </w:p>
          <w:p w:rsidR="00294D9F" w:rsidRPr="00CC7B56" w:rsidRDefault="00294D9F" w:rsidP="00A906B8">
            <w:pPr>
              <w:pStyle w:val="ListParagraph"/>
              <w:tabs>
                <w:tab w:val="left" w:pos="0"/>
                <w:tab w:val="left" w:pos="439"/>
                <w:tab w:val="left" w:pos="1080"/>
                <w:tab w:val="left" w:pos="1519"/>
                <w:tab w:val="left" w:pos="19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spacing w:line="280" w:lineRule="exact"/>
              <w:ind w:right="360" w:firstLineChars="0"/>
              <w:rPr>
                <w:rFonts w:ascii="Arial" w:hAnsi="Arial" w:cs="Arial"/>
                <w:bCs/>
                <w:color w:val="000000"/>
                <w:kern w:val="0"/>
                <w:sz w:val="22"/>
              </w:rPr>
            </w:pPr>
            <w:r w:rsidRPr="00CC7B56">
              <w:rPr>
                <w:rFonts w:ascii="Arial" w:hAnsi="Arial" w:cs="Arial" w:hint="eastAsia"/>
                <w:bCs/>
                <w:color w:val="000000"/>
                <w:kern w:val="0"/>
                <w:sz w:val="22"/>
              </w:rPr>
              <w:t>根据每月对本软件的使用情况，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艾扬软件</w:t>
            </w:r>
            <w:r w:rsidRPr="00CC7B56">
              <w:rPr>
                <w:rFonts w:ascii="Arial" w:hAnsi="Arial" w:cs="Arial" w:hint="eastAsia"/>
                <w:bCs/>
                <w:color w:val="000000"/>
                <w:kern w:val="0"/>
                <w:sz w:val="22"/>
              </w:rPr>
              <w:t>公司有保留并</w:t>
            </w:r>
            <w:r w:rsidRPr="00CC7B56">
              <w:rPr>
                <w:rFonts w:ascii="Arial" w:hAnsi="Arial" w:cs="Arial"/>
                <w:bCs/>
                <w:color w:val="000000"/>
                <w:kern w:val="0"/>
                <w:sz w:val="22"/>
              </w:rPr>
              <w:t>/</w:t>
            </w:r>
            <w:r w:rsidRPr="00CC7B56">
              <w:rPr>
                <w:rFonts w:ascii="Arial" w:hAnsi="Arial" w:cs="Arial" w:hint="eastAsia"/>
                <w:bCs/>
                <w:color w:val="000000"/>
                <w:kern w:val="0"/>
                <w:sz w:val="22"/>
              </w:rPr>
              <w:t>或可执行暂时终止使用本软件之权利。软件使用管理政策请依</w:t>
            </w:r>
            <w:r w:rsidRPr="00CC7B56">
              <w:rPr>
                <w:rFonts w:ascii="Arial" w:hAnsi="Arial" w:cs="Arial"/>
                <w:color w:val="000000"/>
                <w:sz w:val="22"/>
              </w:rPr>
              <w:fldChar w:fldCharType="begin"/>
            </w:r>
            <w:r w:rsidRPr="00CC7B56">
              <w:rPr>
                <w:rFonts w:ascii="Arial" w:hAnsi="Arial" w:cs="Arial"/>
                <w:color w:val="000000"/>
                <w:sz w:val="22"/>
              </w:rPr>
              <w:instrText xml:space="preserve"> HYPERLINK "http://www.</w:instrText>
            </w:r>
            <w:r w:rsidRPr="00CC7B56">
              <w:rPr>
                <w:rFonts w:ascii="Arial" w:eastAsia="PMingLiU" w:hAnsi="Arial" w:cs="Arial" w:hint="eastAsia"/>
                <w:color w:val="000000"/>
                <w:sz w:val="22"/>
              </w:rPr>
              <w:instrText>touchance</w:instrText>
            </w:r>
            <w:r w:rsidRPr="00CC7B56">
              <w:rPr>
                <w:rFonts w:ascii="Arial" w:hAnsi="Arial" w:cs="Arial"/>
                <w:color w:val="000000"/>
                <w:sz w:val="22"/>
              </w:rPr>
              <w:instrText xml:space="preserve">.cn" </w:instrText>
            </w:r>
            <w:r w:rsidRPr="00CC7B56">
              <w:rPr>
                <w:rFonts w:ascii="Arial" w:hAnsi="Arial" w:cs="Arial"/>
                <w:color w:val="000000"/>
                <w:sz w:val="22"/>
              </w:rPr>
              <w:fldChar w:fldCharType="separate"/>
            </w:r>
            <w:r w:rsidRPr="00CC7B56">
              <w:rPr>
                <w:rStyle w:val="a5"/>
                <w:rFonts w:ascii="Arial" w:hAnsi="Arial" w:cs="Arial"/>
                <w:color w:val="000000"/>
                <w:sz w:val="22"/>
              </w:rPr>
              <w:t>www.touchance.cn</w:t>
            </w:r>
            <w:r w:rsidRPr="00CC7B56">
              <w:rPr>
                <w:rFonts w:ascii="Arial" w:hAnsi="Arial" w:cs="Arial"/>
                <w:color w:val="000000"/>
                <w:sz w:val="22"/>
              </w:rPr>
              <w:fldChar w:fldCharType="end"/>
            </w:r>
            <w:r w:rsidRPr="00CC7B56">
              <w:rPr>
                <w:rFonts w:ascii="Arial" w:hAnsi="Arial" w:cs="Arial"/>
                <w:bCs/>
                <w:color w:val="000000"/>
                <w:kern w:val="0"/>
                <w:sz w:val="22"/>
              </w:rPr>
              <w:t xml:space="preserve"> </w:t>
            </w:r>
            <w:r w:rsidRPr="00CC7B56">
              <w:rPr>
                <w:rFonts w:ascii="Arial" w:hAnsi="Arial" w:cs="Arial" w:hint="eastAsia"/>
                <w:bCs/>
                <w:color w:val="000000"/>
                <w:kern w:val="0"/>
                <w:sz w:val="22"/>
              </w:rPr>
              <w:t>上的规定为依据，</w:t>
            </w:r>
          </w:p>
          <w:p w:rsidR="00294D9F" w:rsidRPr="00CC7B56" w:rsidRDefault="00294D9F" w:rsidP="00A906B8">
            <w:pPr>
              <w:pStyle w:val="ListParagraph"/>
              <w:tabs>
                <w:tab w:val="left" w:pos="0"/>
                <w:tab w:val="left" w:pos="439"/>
                <w:tab w:val="left" w:pos="1080"/>
                <w:tab w:val="left" w:pos="1519"/>
                <w:tab w:val="left" w:pos="19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spacing w:line="280" w:lineRule="exact"/>
              <w:ind w:right="360" w:firstLineChars="0"/>
              <w:rPr>
                <w:rFonts w:ascii="Arial" w:eastAsia="PMingLiU" w:hAnsi="Arial" w:cs="Arial" w:hint="eastAsia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Cs/>
                <w:color w:val="000000"/>
                <w:sz w:val="22"/>
              </w:rPr>
              <w:t>本人已认真阅读了上述风险预告，知晓使用该软件可能存在的风险，本人愿意承担使用该软件造成的一切后果。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现申请于</w:t>
            </w:r>
            <w:r w:rsidRPr="00CC7B56">
              <w:rPr>
                <w:rFonts w:ascii="Arial" w:hAnsi="Arial" w:cs="Arial"/>
                <w:color w:val="000000"/>
                <w:sz w:val="22"/>
              </w:rPr>
              <w:t>__________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年</w:t>
            </w:r>
            <w:r w:rsidRPr="00CC7B56">
              <w:rPr>
                <w:rFonts w:ascii="Arial" w:hAnsi="Arial" w:cs="Arial"/>
                <w:color w:val="000000"/>
                <w:sz w:val="22"/>
              </w:rPr>
              <w:t>____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月</w:t>
            </w:r>
            <w:r w:rsidRPr="00CC7B56">
              <w:rPr>
                <w:rFonts w:ascii="Arial" w:hAnsi="Arial" w:cs="Arial"/>
                <w:color w:val="000000"/>
                <w:sz w:val="22"/>
              </w:rPr>
              <w:t>____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日收盘后，正式开</w:t>
            </w:r>
            <w:proofErr w:type="gramStart"/>
            <w:r w:rsidRPr="00CC7B56">
              <w:rPr>
                <w:rFonts w:ascii="Arial" w:hAnsi="Arial" w:cs="Arial" w:hint="eastAsia"/>
                <w:color w:val="000000"/>
                <w:sz w:val="22"/>
              </w:rPr>
              <w:t>通达钱软件</w:t>
            </w:r>
            <w:proofErr w:type="gramEnd"/>
            <w:r w:rsidRPr="00CC7B56">
              <w:rPr>
                <w:rFonts w:ascii="Arial" w:hAnsi="Arial" w:cs="Arial" w:hint="eastAsia"/>
                <w:color w:val="000000"/>
                <w:sz w:val="22"/>
              </w:rPr>
              <w:t>真实账户交易功能，在</w:t>
            </w:r>
            <w:r w:rsidRPr="00CC7B56">
              <w:rPr>
                <w:rFonts w:ascii="Arial" w:hAnsi="Arial" w:cs="Arial"/>
                <w:color w:val="000000"/>
                <w:sz w:val="22"/>
              </w:rPr>
              <w:t>__________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期货公司</w:t>
            </w:r>
            <w:r w:rsidRPr="00CC7B56">
              <w:rPr>
                <w:rFonts w:ascii="Arial" w:hAnsi="Arial" w:cs="Arial"/>
                <w:color w:val="000000"/>
                <w:sz w:val="22"/>
              </w:rPr>
              <w:t>__________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营业部使用。</w:t>
            </w:r>
          </w:p>
          <w:p w:rsidR="00294D9F" w:rsidRPr="00CC7B56" w:rsidRDefault="00294D9F" w:rsidP="00A906B8">
            <w:pPr>
              <w:pStyle w:val="ListParagraph"/>
              <w:tabs>
                <w:tab w:val="left" w:pos="0"/>
                <w:tab w:val="left" w:pos="439"/>
                <w:tab w:val="left" w:pos="1080"/>
                <w:tab w:val="left" w:pos="1519"/>
                <w:tab w:val="left" w:pos="19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autoSpaceDE w:val="0"/>
              <w:autoSpaceDN w:val="0"/>
              <w:adjustRightInd w:val="0"/>
              <w:spacing w:line="280" w:lineRule="exact"/>
              <w:ind w:right="360" w:firstLineChars="2440" w:firstLine="5389"/>
              <w:rPr>
                <w:rFonts w:ascii="Arial" w:eastAsia="PMingLiU" w:hAnsi="Arial" w:cs="Arial"/>
                <w:color w:val="000000"/>
                <w:kern w:val="0"/>
                <w:sz w:val="22"/>
                <w:lang w:eastAsia="zh-TW"/>
              </w:rPr>
            </w:pP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申请人签字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：</w:t>
            </w:r>
          </w:p>
        </w:tc>
      </w:tr>
      <w:tr w:rsidR="00294D9F" w:rsidRPr="00CC7B56" w:rsidTr="00A906B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13"/>
        </w:trPr>
        <w:tc>
          <w:tcPr>
            <w:tcW w:w="10778" w:type="dxa"/>
            <w:gridSpan w:val="2"/>
            <w:vAlign w:val="center"/>
          </w:tcPr>
          <w:p w:rsidR="00294D9F" w:rsidRPr="00CC7B56" w:rsidRDefault="00294D9F" w:rsidP="00A906B8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软件销户申请</w:t>
            </w:r>
          </w:p>
        </w:tc>
      </w:tr>
      <w:tr w:rsidR="00294D9F" w:rsidRPr="00CC7B56" w:rsidTr="00A906B8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614"/>
        </w:trPr>
        <w:tc>
          <w:tcPr>
            <w:tcW w:w="1848" w:type="dxa"/>
            <w:vAlign w:val="center"/>
          </w:tcPr>
          <w:p w:rsidR="00294D9F" w:rsidRPr="00CC7B56" w:rsidRDefault="00294D9F" w:rsidP="00A906B8">
            <w:pPr>
              <w:spacing w:line="280" w:lineRule="exac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﹡软件销户</w:t>
            </w:r>
          </w:p>
        </w:tc>
        <w:tc>
          <w:tcPr>
            <w:tcW w:w="8930" w:type="dxa"/>
          </w:tcPr>
          <w:p w:rsidR="00294D9F" w:rsidRPr="00CC7B56" w:rsidRDefault="00294D9F" w:rsidP="00A906B8">
            <w:pPr>
              <w:spacing w:line="280" w:lineRule="exact"/>
              <w:rPr>
                <w:rFonts w:ascii="Arial" w:hAnsi="Arial" w:cs="Arial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color w:val="000000"/>
                <w:sz w:val="22"/>
              </w:rPr>
              <w:t>□本人确认申请注销艾扬软件账户</w:t>
            </w:r>
          </w:p>
          <w:p w:rsidR="00294D9F" w:rsidRPr="00CC7B56" w:rsidRDefault="00294D9F" w:rsidP="00294D9F">
            <w:pPr>
              <w:spacing w:beforeLines="50" w:before="156" w:line="280" w:lineRule="exact"/>
              <w:ind w:firstLineChars="1454" w:firstLine="3211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申请人签字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：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          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日期：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 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年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月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日</w:t>
            </w:r>
          </w:p>
        </w:tc>
      </w:tr>
    </w:tbl>
    <w:p w:rsidR="00294D9F" w:rsidRPr="00CF2E90" w:rsidRDefault="00294D9F" w:rsidP="00294D9F">
      <w:pPr>
        <w:spacing w:line="280" w:lineRule="exact"/>
        <w:rPr>
          <w:rFonts w:ascii="Arial" w:hAnsi="Arial" w:cs="Arial" w:hint="eastAsia"/>
          <w:b/>
          <w:bCs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13" w:type="dxa"/>
          <w:left w:w="113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8"/>
        <w:gridCol w:w="8930"/>
      </w:tblGrid>
      <w:tr w:rsidR="00294D9F" w:rsidRPr="00CC7B56" w:rsidTr="00A906B8">
        <w:trPr>
          <w:trHeight w:val="643"/>
        </w:trPr>
        <w:tc>
          <w:tcPr>
            <w:tcW w:w="1848" w:type="dxa"/>
            <w:vAlign w:val="center"/>
          </w:tcPr>
          <w:p w:rsidR="00294D9F" w:rsidRPr="00CC7B56" w:rsidRDefault="00294D9F" w:rsidP="00A906B8">
            <w:pPr>
              <w:spacing w:line="280" w:lineRule="exact"/>
              <w:rPr>
                <w:rFonts w:ascii="Arial" w:eastAsia="PMingLiU" w:hAnsi="Arial" w:cs="Arial"/>
                <w:b/>
                <w:bCs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﹡营业部开通</w:t>
            </w:r>
          </w:p>
          <w:p w:rsidR="00294D9F" w:rsidRPr="00CC7B56" w:rsidRDefault="00294D9F" w:rsidP="00A906B8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CC7B56">
              <w:rPr>
                <w:rFonts w:ascii="Arial" w:hAnsi="Arial" w:cs="Arial"/>
                <w:b/>
                <w:bCs/>
                <w:color w:val="000000"/>
                <w:sz w:val="22"/>
              </w:rPr>
              <w:t>/</w:t>
            </w: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销户确认档</w:t>
            </w:r>
          </w:p>
        </w:tc>
        <w:tc>
          <w:tcPr>
            <w:tcW w:w="8930" w:type="dxa"/>
          </w:tcPr>
          <w:p w:rsidR="00294D9F" w:rsidRPr="00CC7B56" w:rsidRDefault="00294D9F" w:rsidP="00A906B8">
            <w:pPr>
              <w:spacing w:line="280" w:lineRule="exact"/>
              <w:rPr>
                <w:rFonts w:ascii="Arial" w:eastAsia="PMingLiU" w:hAnsi="Arial" w:cs="Arial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color w:val="000000"/>
                <w:sz w:val="22"/>
              </w:rPr>
              <w:t>营业部盖章：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                                </w:t>
            </w:r>
          </w:p>
          <w:p w:rsidR="00294D9F" w:rsidRPr="00CC7B56" w:rsidRDefault="00294D9F" w:rsidP="00294D9F">
            <w:pPr>
              <w:spacing w:line="280" w:lineRule="exact"/>
              <w:ind w:firstLineChars="2750" w:firstLine="6050"/>
              <w:rPr>
                <w:rFonts w:ascii="Arial" w:hAnsi="Arial" w:cs="Arial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color w:val="000000"/>
                <w:sz w:val="22"/>
              </w:rPr>
              <w:t>日期：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 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年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月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日</w:t>
            </w:r>
          </w:p>
        </w:tc>
      </w:tr>
    </w:tbl>
    <w:p w:rsidR="00294D9F" w:rsidRPr="00CC7B56" w:rsidRDefault="00294D9F" w:rsidP="00294D9F">
      <w:pPr>
        <w:spacing w:line="280" w:lineRule="exact"/>
        <w:rPr>
          <w:rFonts w:ascii="Arial" w:eastAsia="PMingLiU" w:hAnsi="Arial" w:cs="Arial" w:hint="eastAsia"/>
          <w:b/>
          <w:bCs/>
          <w:color w:val="000000"/>
          <w:sz w:val="22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top w:w="113" w:type="dxa"/>
          <w:left w:w="113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48"/>
        <w:gridCol w:w="8930"/>
      </w:tblGrid>
      <w:tr w:rsidR="00294D9F" w:rsidRPr="00CC7B56" w:rsidTr="00A906B8">
        <w:trPr>
          <w:trHeight w:val="1130"/>
        </w:trPr>
        <w:tc>
          <w:tcPr>
            <w:tcW w:w="1848" w:type="dxa"/>
            <w:vAlign w:val="center"/>
          </w:tcPr>
          <w:p w:rsidR="00294D9F" w:rsidRPr="00CC7B56" w:rsidRDefault="00294D9F" w:rsidP="00A906B8">
            <w:pPr>
              <w:spacing w:line="280" w:lineRule="exact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b/>
                <w:bCs/>
                <w:color w:val="000000"/>
                <w:sz w:val="22"/>
              </w:rPr>
              <w:t>﹡艾扬确认档</w:t>
            </w:r>
          </w:p>
        </w:tc>
        <w:tc>
          <w:tcPr>
            <w:tcW w:w="8930" w:type="dxa"/>
          </w:tcPr>
          <w:p w:rsidR="00294D9F" w:rsidRDefault="00294D9F" w:rsidP="00A906B8">
            <w:pPr>
              <w:spacing w:line="280" w:lineRule="exact"/>
              <w:rPr>
                <w:rFonts w:ascii="Arial" w:hAnsi="Arial" w:cs="Arial" w:hint="eastAsia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color w:val="000000"/>
                <w:sz w:val="22"/>
              </w:rPr>
              <w:t>□已通知客户完成开通，</w:t>
            </w:r>
            <w:proofErr w:type="gramStart"/>
            <w:r w:rsidRPr="00CC7B56">
              <w:rPr>
                <w:rFonts w:ascii="宋体" w:hAnsi="宋体" w:cs="Arial" w:hint="eastAsia"/>
                <w:color w:val="000000"/>
                <w:sz w:val="22"/>
              </w:rPr>
              <w:t>达钱软件</w:t>
            </w:r>
            <w:proofErr w:type="gramEnd"/>
            <w:r w:rsidRPr="00CC7B56">
              <w:rPr>
                <w:rFonts w:ascii="宋体" w:hAnsi="宋体" w:cs="Arial" w:hint="eastAsia"/>
                <w:color w:val="000000"/>
                <w:sz w:val="22"/>
              </w:rPr>
              <w:t>账号</w:t>
            </w:r>
            <w:r w:rsidRPr="00CC7B56">
              <w:rPr>
                <w:rFonts w:ascii="宋体" w:hAnsi="宋体" w:cs="Arial"/>
                <w:color w:val="000000"/>
                <w:sz w:val="22"/>
                <w:u w:val="single"/>
              </w:rPr>
              <w:t xml:space="preserve">              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</w:t>
            </w:r>
            <w:proofErr w:type="spellStart"/>
            <w:r w:rsidRPr="00CC7B56">
              <w:rPr>
                <w:rFonts w:ascii="Arial" w:hAnsi="Arial" w:cs="Arial"/>
                <w:color w:val="000000"/>
                <w:sz w:val="22"/>
              </w:rPr>
              <w:t>MultiCharts</w:t>
            </w:r>
            <w:proofErr w:type="spellEnd"/>
            <w:proofErr w:type="gramStart"/>
            <w:r w:rsidRPr="00CC7B56">
              <w:rPr>
                <w:rFonts w:ascii="Arial" w:hAnsi="Arial" w:cs="Arial" w:hint="eastAsia"/>
                <w:color w:val="000000"/>
                <w:sz w:val="22"/>
              </w:rPr>
              <w:t>帐号</w:t>
            </w:r>
            <w:proofErr w:type="gramEnd"/>
            <w:r w:rsidRPr="00CC7B56">
              <w:rPr>
                <w:rFonts w:ascii="Arial" w:hAnsi="Arial" w:cs="Arial"/>
                <w:color w:val="000000"/>
                <w:sz w:val="22"/>
                <w:u w:val="single"/>
              </w:rPr>
              <w:t xml:space="preserve">                   </w:t>
            </w:r>
          </w:p>
          <w:p w:rsidR="00294D9F" w:rsidRPr="00CC7B56" w:rsidRDefault="00294D9F" w:rsidP="00A906B8">
            <w:pPr>
              <w:spacing w:line="280" w:lineRule="exact"/>
              <w:rPr>
                <w:rFonts w:ascii="Arial" w:hAnsi="Arial" w:cs="Arial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color w:val="000000"/>
                <w:sz w:val="22"/>
              </w:rPr>
              <w:t>□已通知客户完成销户，</w:t>
            </w:r>
            <w:proofErr w:type="gramStart"/>
            <w:r w:rsidRPr="00CC7B56">
              <w:rPr>
                <w:rFonts w:ascii="宋体" w:hAnsi="宋体" w:cs="Arial" w:hint="eastAsia"/>
                <w:color w:val="000000"/>
                <w:sz w:val="22"/>
              </w:rPr>
              <w:t>达钱软件</w:t>
            </w:r>
            <w:proofErr w:type="gramEnd"/>
            <w:r w:rsidRPr="00CC7B56">
              <w:rPr>
                <w:rFonts w:ascii="宋体" w:hAnsi="宋体" w:cs="Arial" w:hint="eastAsia"/>
                <w:color w:val="000000"/>
                <w:sz w:val="22"/>
              </w:rPr>
              <w:t>账号</w:t>
            </w:r>
            <w:r w:rsidRPr="00CC7B56">
              <w:rPr>
                <w:rFonts w:ascii="宋体" w:hAnsi="宋体" w:cs="Arial"/>
                <w:color w:val="000000"/>
                <w:sz w:val="22"/>
                <w:u w:val="single"/>
              </w:rPr>
              <w:t xml:space="preserve">               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                                                     </w:t>
            </w:r>
          </w:p>
          <w:p w:rsidR="00294D9F" w:rsidRPr="00CC7B56" w:rsidRDefault="00294D9F" w:rsidP="00A906B8">
            <w:pPr>
              <w:spacing w:line="280" w:lineRule="exact"/>
              <w:rPr>
                <w:rFonts w:ascii="Arial" w:eastAsia="PMingLiU" w:hAnsi="Arial" w:cs="Arial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color w:val="000000"/>
                <w:sz w:val="22"/>
              </w:rPr>
              <w:t>艾扬软件盖章：</w:t>
            </w:r>
          </w:p>
          <w:p w:rsidR="00294D9F" w:rsidRPr="00CC7B56" w:rsidRDefault="00294D9F" w:rsidP="00294D9F">
            <w:pPr>
              <w:spacing w:line="280" w:lineRule="exact"/>
              <w:ind w:firstLineChars="2750" w:firstLine="6050"/>
              <w:rPr>
                <w:rFonts w:ascii="Arial" w:hAnsi="Arial" w:cs="Arial"/>
                <w:color w:val="000000"/>
                <w:sz w:val="22"/>
              </w:rPr>
            </w:pPr>
            <w:r w:rsidRPr="00CC7B56">
              <w:rPr>
                <w:rFonts w:ascii="Arial" w:hAnsi="Arial" w:cs="Arial" w:hint="eastAsia"/>
                <w:color w:val="000000"/>
                <w:sz w:val="22"/>
              </w:rPr>
              <w:t>日期：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 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年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月</w:t>
            </w:r>
            <w:r w:rsidRPr="00CC7B56">
              <w:rPr>
                <w:rFonts w:ascii="Arial" w:hAnsi="Arial" w:cs="Arial"/>
                <w:color w:val="000000"/>
                <w:sz w:val="22"/>
              </w:rPr>
              <w:t xml:space="preserve">    </w:t>
            </w:r>
            <w:r w:rsidRPr="00CC7B56">
              <w:rPr>
                <w:rFonts w:ascii="Arial" w:hAnsi="Arial" w:cs="Arial" w:hint="eastAsia"/>
                <w:color w:val="000000"/>
                <w:sz w:val="22"/>
              </w:rPr>
              <w:t>日</w:t>
            </w:r>
          </w:p>
        </w:tc>
      </w:tr>
    </w:tbl>
    <w:p w:rsidR="00294D9F" w:rsidRPr="007A1F74" w:rsidRDefault="00294D9F" w:rsidP="00294D9F">
      <w:pPr>
        <w:pStyle w:val="1"/>
        <w:spacing w:line="360" w:lineRule="exact"/>
        <w:ind w:firstLineChars="0" w:firstLine="0"/>
        <w:rPr>
          <w:rFonts w:ascii="Arial" w:hAnsi="宋体" w:cs="Arial"/>
          <w:b/>
          <w:color w:val="000000"/>
          <w:sz w:val="22"/>
        </w:rPr>
        <w:sectPr w:rsidR="00294D9F" w:rsidRPr="007A1F74" w:rsidSect="00880CE3">
          <w:footnotePr>
            <w:pos w:val="beneathText"/>
          </w:footnotePr>
          <w:pgSz w:w="11905" w:h="16837"/>
          <w:pgMar w:top="567" w:right="567" w:bottom="567" w:left="567" w:header="720" w:footer="720" w:gutter="0"/>
          <w:cols w:space="720"/>
          <w:docGrid w:type="lines" w:linePitch="312"/>
        </w:sectPr>
      </w:pPr>
    </w:p>
    <w:p w:rsidR="00E539E7" w:rsidRPr="00294D9F" w:rsidRDefault="00E539E7">
      <w:bookmarkStart w:id="0" w:name="_GoBack"/>
      <w:bookmarkEnd w:id="0"/>
    </w:p>
    <w:sectPr w:rsidR="00E539E7" w:rsidRPr="00294D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B2B" w:rsidRDefault="00B47B2B" w:rsidP="00294D9F">
      <w:r>
        <w:separator/>
      </w:r>
    </w:p>
  </w:endnote>
  <w:endnote w:type="continuationSeparator" w:id="0">
    <w:p w:rsidR="00B47B2B" w:rsidRDefault="00B47B2B" w:rsidP="0029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B2B" w:rsidRDefault="00B47B2B" w:rsidP="00294D9F">
      <w:r>
        <w:separator/>
      </w:r>
    </w:p>
  </w:footnote>
  <w:footnote w:type="continuationSeparator" w:id="0">
    <w:p w:rsidR="00B47B2B" w:rsidRDefault="00B47B2B" w:rsidP="00294D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06F"/>
    <w:rsid w:val="00294D9F"/>
    <w:rsid w:val="004546EF"/>
    <w:rsid w:val="0071606F"/>
    <w:rsid w:val="00B47B2B"/>
    <w:rsid w:val="00E5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4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4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4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4D9F"/>
    <w:rPr>
      <w:sz w:val="18"/>
      <w:szCs w:val="18"/>
    </w:rPr>
  </w:style>
  <w:style w:type="paragraph" w:customStyle="1" w:styleId="1">
    <w:name w:val="列出段落1"/>
    <w:basedOn w:val="a"/>
    <w:rsid w:val="00294D9F"/>
    <w:pPr>
      <w:ind w:firstLineChars="200" w:firstLine="420"/>
    </w:pPr>
    <w:rPr>
      <w:rFonts w:ascii="Calibri" w:eastAsia="宋体" w:hAnsi="Calibri" w:cs="Times New Roman"/>
    </w:rPr>
  </w:style>
  <w:style w:type="character" w:styleId="a5">
    <w:name w:val="Hyperlink"/>
    <w:rsid w:val="00294D9F"/>
    <w:rPr>
      <w:color w:val="0000FF"/>
      <w:u w:val="single"/>
    </w:rPr>
  </w:style>
  <w:style w:type="paragraph" w:customStyle="1" w:styleId="ListParagraph">
    <w:name w:val="List Paragraph"/>
    <w:basedOn w:val="a"/>
    <w:rsid w:val="00294D9F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4D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4D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4D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4D9F"/>
    <w:rPr>
      <w:sz w:val="18"/>
      <w:szCs w:val="18"/>
    </w:rPr>
  </w:style>
  <w:style w:type="paragraph" w:customStyle="1" w:styleId="1">
    <w:name w:val="列出段落1"/>
    <w:basedOn w:val="a"/>
    <w:rsid w:val="00294D9F"/>
    <w:pPr>
      <w:ind w:firstLineChars="200" w:firstLine="420"/>
    </w:pPr>
    <w:rPr>
      <w:rFonts w:ascii="Calibri" w:eastAsia="宋体" w:hAnsi="Calibri" w:cs="Times New Roman"/>
    </w:rPr>
  </w:style>
  <w:style w:type="character" w:styleId="a5">
    <w:name w:val="Hyperlink"/>
    <w:rsid w:val="00294D9F"/>
    <w:rPr>
      <w:color w:val="0000FF"/>
      <w:u w:val="single"/>
    </w:rPr>
  </w:style>
  <w:style w:type="paragraph" w:customStyle="1" w:styleId="ListParagraph">
    <w:name w:val="List Paragraph"/>
    <w:basedOn w:val="a"/>
    <w:rsid w:val="00294D9F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uchance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LeiDi</dc:creator>
  <cp:keywords/>
  <dc:description/>
  <cp:lastModifiedBy>LeiDi</cp:lastModifiedBy>
  <cp:revision>2</cp:revision>
  <dcterms:created xsi:type="dcterms:W3CDTF">2013-06-18T06:59:00Z</dcterms:created>
  <dcterms:modified xsi:type="dcterms:W3CDTF">2013-06-18T07:00:00Z</dcterms:modified>
</cp:coreProperties>
</file>